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A916" w14:textId="0BA8D772" w:rsidR="00FD0E3C" w:rsidRDefault="00FD0E3C">
      <w:r>
        <w:rPr>
          <w:noProof/>
        </w:rPr>
        <w:drawing>
          <wp:anchor distT="0" distB="0" distL="114300" distR="114300" simplePos="0" relativeHeight="251658240" behindDoc="0" locked="0" layoutInCell="1" allowOverlap="1" wp14:anchorId="7441382D" wp14:editId="7073CFEE">
            <wp:simplePos x="0" y="0"/>
            <wp:positionH relativeFrom="column">
              <wp:posOffset>-627380</wp:posOffset>
            </wp:positionH>
            <wp:positionV relativeFrom="paragraph">
              <wp:posOffset>116</wp:posOffset>
            </wp:positionV>
            <wp:extent cx="6841010" cy="51339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1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DDC78" w14:textId="08F8CE50" w:rsidR="00FD0E3C" w:rsidRDefault="00FD0E3C"/>
    <w:p w14:paraId="4C0F7F58" w14:textId="09953A39" w:rsidR="00FD0E3C" w:rsidRPr="00467E40" w:rsidRDefault="00FD0E3C" w:rsidP="00467E40">
      <w:pPr>
        <w:jc w:val="center"/>
        <w:rPr>
          <w:sz w:val="48"/>
          <w:szCs w:val="48"/>
        </w:rPr>
      </w:pPr>
    </w:p>
    <w:p w14:paraId="3CE75BB9" w14:textId="2B1B685B" w:rsidR="00FD0E3C" w:rsidRPr="00467E40" w:rsidRDefault="00FD0E3C" w:rsidP="00467E40">
      <w:pPr>
        <w:jc w:val="center"/>
        <w:rPr>
          <w:sz w:val="48"/>
          <w:szCs w:val="48"/>
        </w:rPr>
      </w:pPr>
      <w:r w:rsidRPr="00467E40">
        <w:rPr>
          <w:sz w:val="48"/>
          <w:szCs w:val="48"/>
        </w:rPr>
        <w:t xml:space="preserve">Visita </w:t>
      </w:r>
      <w:r w:rsidR="00467E40">
        <w:rPr>
          <w:sz w:val="48"/>
          <w:szCs w:val="48"/>
        </w:rPr>
        <w:t xml:space="preserve">do CMDM </w:t>
      </w:r>
      <w:r w:rsidRPr="00467E40">
        <w:rPr>
          <w:sz w:val="48"/>
          <w:szCs w:val="48"/>
        </w:rPr>
        <w:t xml:space="preserve">a Delegacia Especializada da Mulher de Imperatriz </w:t>
      </w:r>
      <w:r w:rsidR="00D62DF9" w:rsidRPr="00467E40">
        <w:rPr>
          <w:sz w:val="48"/>
          <w:szCs w:val="48"/>
        </w:rPr>
        <w:t>–</w:t>
      </w:r>
      <w:r w:rsidRPr="00467E40">
        <w:rPr>
          <w:sz w:val="48"/>
          <w:szCs w:val="48"/>
        </w:rPr>
        <w:t xml:space="preserve"> </w:t>
      </w:r>
      <w:r w:rsidR="00D62DF9" w:rsidRPr="00467E40">
        <w:rPr>
          <w:sz w:val="48"/>
          <w:szCs w:val="48"/>
        </w:rPr>
        <w:t>outubro de 2019.</w:t>
      </w:r>
    </w:p>
    <w:sectPr w:rsidR="00FD0E3C" w:rsidRPr="0046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3C"/>
    <w:rsid w:val="00467E40"/>
    <w:rsid w:val="00CA61D8"/>
    <w:rsid w:val="00D62DF9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246E"/>
  <w15:chartTrackingRefBased/>
  <w15:docId w15:val="{F4D4EE26-E4D0-4D68-8AB8-D2FCEC3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2</cp:revision>
  <dcterms:created xsi:type="dcterms:W3CDTF">2020-11-10T17:54:00Z</dcterms:created>
  <dcterms:modified xsi:type="dcterms:W3CDTF">2020-11-11T11:44:00Z</dcterms:modified>
</cp:coreProperties>
</file>